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附件</w:t>
      </w:r>
      <w:r>
        <w:rPr>
          <w:rFonts w:ascii="仿宋" w:hAnsi="仿宋" w:eastAsia="仿宋"/>
          <w:color w:val="000000"/>
          <w:kern w:val="0"/>
          <w:sz w:val="32"/>
          <w:szCs w:val="32"/>
        </w:rPr>
        <w:t>4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</w:rPr>
        <w:t>执业助理医师报考执业医师执业期考核证明</w:t>
      </w:r>
    </w:p>
    <w:bookmarkEnd w:id="0"/>
    <w:p>
      <w:pPr>
        <w:ind w:left="-540" w:leftChars="-257" w:right="-596" w:rightChars="-284" w:firstLine="450" w:firstLineChars="250"/>
        <w:rPr>
          <w:rFonts w:ascii="仿宋" w:hAnsi="仿宋" w:eastAsia="仿宋"/>
          <w:color w:val="000000"/>
          <w:kern w:val="0"/>
          <w:sz w:val="18"/>
          <w:szCs w:val="18"/>
        </w:rPr>
      </w:pPr>
      <w:r>
        <w:rPr>
          <w:rFonts w:hint="eastAsia" w:ascii="仿宋" w:hAnsi="仿宋" w:eastAsia="仿宋"/>
          <w:color w:val="000000"/>
          <w:kern w:val="0"/>
          <w:sz w:val="18"/>
          <w:szCs w:val="18"/>
        </w:rPr>
        <w:t>执业助理医师资格证书</w:t>
      </w:r>
      <w:r>
        <w:rPr>
          <w:rFonts w:ascii="仿宋" w:hAnsi="仿宋" w:eastAsia="仿宋"/>
          <w:color w:val="000000"/>
          <w:kern w:val="0"/>
          <w:sz w:val="18"/>
          <w:szCs w:val="18"/>
        </w:rPr>
        <w:t>编号：</w:t>
      </w:r>
      <w:r>
        <w:rPr>
          <w:rFonts w:hint="eastAsia" w:ascii="仿宋" w:hAnsi="仿宋" w:eastAsia="仿宋"/>
          <w:color w:val="000000"/>
          <w:kern w:val="0"/>
          <w:sz w:val="18"/>
          <w:szCs w:val="18"/>
        </w:rPr>
        <w:t>（                                          ）</w:t>
      </w:r>
    </w:p>
    <w:p>
      <w:pPr>
        <w:ind w:left="-540" w:leftChars="-257" w:right="-596" w:rightChars="-284" w:firstLine="450" w:firstLineChars="250"/>
        <w:rPr>
          <w:rFonts w:ascii="仿宋" w:hAnsi="仿宋" w:eastAsia="仿宋"/>
          <w:color w:val="000000"/>
          <w:kern w:val="0"/>
          <w:sz w:val="18"/>
          <w:szCs w:val="18"/>
        </w:rPr>
      </w:pPr>
      <w:r>
        <w:rPr>
          <w:rFonts w:hint="eastAsia" w:ascii="仿宋" w:hAnsi="仿宋" w:eastAsia="仿宋"/>
          <w:color w:val="000000"/>
          <w:kern w:val="0"/>
          <w:sz w:val="18"/>
          <w:szCs w:val="18"/>
        </w:rPr>
        <w:t>执业助理医师执业证书编号：（                                          ）</w:t>
      </w:r>
    </w:p>
    <w:tbl>
      <w:tblPr>
        <w:tblStyle w:val="3"/>
        <w:tblW w:w="92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4"/>
        <w:gridCol w:w="896"/>
        <w:gridCol w:w="937"/>
        <w:gridCol w:w="504"/>
        <w:gridCol w:w="349"/>
        <w:gridCol w:w="851"/>
        <w:gridCol w:w="78"/>
        <w:gridCol w:w="914"/>
        <w:gridCol w:w="992"/>
        <w:gridCol w:w="1276"/>
        <w:gridCol w:w="566"/>
        <w:gridCol w:w="13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0" w:type="dxa"/>
            <w:gridSpan w:val="2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姓    名</w:t>
            </w:r>
          </w:p>
        </w:tc>
        <w:tc>
          <w:tcPr>
            <w:tcW w:w="1441" w:type="dxa"/>
            <w:gridSpan w:val="2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性    别</w:t>
            </w:r>
          </w:p>
        </w:tc>
        <w:tc>
          <w:tcPr>
            <w:tcW w:w="1906" w:type="dxa"/>
            <w:gridSpan w:val="2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color="000000" w:sz="2" w:space="0"/>
            </w:tcBorders>
            <w:noWrap/>
            <w:vAlign w:val="center"/>
          </w:tcPr>
          <w:p>
            <w:pP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民    族</w:t>
            </w:r>
          </w:p>
        </w:tc>
        <w:tc>
          <w:tcPr>
            <w:tcW w:w="1868" w:type="dxa"/>
            <w:gridSpan w:val="2"/>
            <w:noWrap/>
            <w:vAlign w:val="center"/>
          </w:tcPr>
          <w:p>
            <w:pP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医学学历</w:t>
            </w:r>
          </w:p>
        </w:tc>
        <w:tc>
          <w:tcPr>
            <w:tcW w:w="144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所学专业</w:t>
            </w:r>
          </w:p>
        </w:tc>
        <w:tc>
          <w:tcPr>
            <w:tcW w:w="190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color="000000" w:sz="2" w:space="0"/>
              <w:bottom w:val="single" w:color="000000" w:sz="2" w:space="0"/>
            </w:tcBorders>
            <w:noWrap/>
            <w:vAlign w:val="center"/>
          </w:tcPr>
          <w:p>
            <w:pPr>
              <w:jc w:val="distribute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取得学历</w:t>
            </w:r>
          </w:p>
          <w:p>
            <w:pPr>
              <w:jc w:val="distribute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年    月</w:t>
            </w:r>
          </w:p>
        </w:tc>
        <w:tc>
          <w:tcPr>
            <w:tcW w:w="1868" w:type="dxa"/>
            <w:gridSpan w:val="2"/>
            <w:tcBorders>
              <w:bottom w:val="single" w:color="000000" w:sz="2" w:space="0"/>
            </w:tcBorders>
            <w:noWrap/>
            <w:vAlign w:val="center"/>
          </w:tcPr>
          <w:p>
            <w:pP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报考类别</w:t>
            </w:r>
          </w:p>
        </w:tc>
        <w:tc>
          <w:tcPr>
            <w:tcW w:w="144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有效身份证件号码</w:t>
            </w:r>
          </w:p>
        </w:tc>
        <w:tc>
          <w:tcPr>
            <w:tcW w:w="5050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10" w:type="dxa"/>
            <w:gridSpan w:val="2"/>
            <w:vMerge w:val="restart"/>
            <w:tcBorders>
              <w:top w:val="single" w:color="auto" w:sz="12" w:space="0"/>
            </w:tcBorders>
            <w:noWrap/>
            <w:vAlign w:val="center"/>
          </w:tcPr>
          <w:p>
            <w:pP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工作</w:t>
            </w: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机构</w:t>
            </w:r>
          </w:p>
        </w:tc>
        <w:tc>
          <w:tcPr>
            <w:tcW w:w="937" w:type="dxa"/>
            <w:tcBorders>
              <w:top w:val="single" w:color="auto" w:sz="12" w:space="0"/>
            </w:tcBorders>
            <w:noWrap/>
            <w:vAlign w:val="center"/>
          </w:tcPr>
          <w:p>
            <w:pPr>
              <w:jc w:val="distribute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名称</w:t>
            </w:r>
          </w:p>
        </w:tc>
        <w:tc>
          <w:tcPr>
            <w:tcW w:w="6832" w:type="dxa"/>
            <w:gridSpan w:val="9"/>
            <w:tcBorders>
              <w:top w:val="single" w:color="auto" w:sz="12" w:space="0"/>
            </w:tcBorders>
            <w:noWrap/>
            <w:vAlign w:val="center"/>
          </w:tcPr>
          <w:p>
            <w:pP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510" w:type="dxa"/>
            <w:gridSpan w:val="2"/>
            <w:vMerge w:val="continue"/>
            <w:noWrap/>
            <w:vAlign w:val="center"/>
          </w:tcPr>
          <w:p>
            <w:pP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7" w:type="dxa"/>
            <w:noWrap/>
            <w:vAlign w:val="center"/>
          </w:tcPr>
          <w:p>
            <w:pPr>
              <w:jc w:val="distribute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地址</w:t>
            </w:r>
          </w:p>
        </w:tc>
        <w:tc>
          <w:tcPr>
            <w:tcW w:w="3688" w:type="dxa"/>
            <w:gridSpan w:val="6"/>
            <w:noWrap/>
            <w:vAlign w:val="center"/>
          </w:tcPr>
          <w:p>
            <w:pP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>
            <w:pPr>
              <w:jc w:val="distribute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邮编</w:t>
            </w:r>
          </w:p>
        </w:tc>
        <w:tc>
          <w:tcPr>
            <w:tcW w:w="1868" w:type="dxa"/>
            <w:gridSpan w:val="2"/>
            <w:noWrap/>
            <w:vAlign w:val="center"/>
          </w:tcPr>
          <w:p>
            <w:pP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510" w:type="dxa"/>
            <w:gridSpan w:val="2"/>
            <w:vMerge w:val="continue"/>
            <w:noWrap/>
            <w:vAlign w:val="center"/>
          </w:tcPr>
          <w:p>
            <w:pP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7" w:type="dxa"/>
            <w:noWrap/>
            <w:vAlign w:val="center"/>
          </w:tcPr>
          <w:p>
            <w:pPr>
              <w:jc w:val="distribute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登记号</w:t>
            </w:r>
          </w:p>
        </w:tc>
        <w:tc>
          <w:tcPr>
            <w:tcW w:w="3688" w:type="dxa"/>
            <w:gridSpan w:val="6"/>
            <w:noWrap/>
            <w:vAlign w:val="center"/>
          </w:tcPr>
          <w:p>
            <w:pP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>
            <w:pP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法定代表人</w:t>
            </w:r>
          </w:p>
        </w:tc>
        <w:tc>
          <w:tcPr>
            <w:tcW w:w="1868" w:type="dxa"/>
            <w:gridSpan w:val="2"/>
            <w:noWrap/>
            <w:vAlign w:val="center"/>
          </w:tcPr>
          <w:p>
            <w:pP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工作</w:t>
            </w: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起止</w:t>
            </w:r>
          </w:p>
          <w:p>
            <w:pP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时    间</w:t>
            </w:r>
          </w:p>
        </w:tc>
        <w:tc>
          <w:tcPr>
            <w:tcW w:w="7769" w:type="dxa"/>
            <w:gridSpan w:val="10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（         ）年（  ）月</w:t>
            </w: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至</w:t>
            </w: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（         ）年（  ）月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10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jc w:val="distribute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主要</w:t>
            </w: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工作</w:t>
            </w:r>
          </w:p>
          <w:p>
            <w:pPr>
              <w:jc w:val="distribute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岗位(科室)</w:t>
            </w:r>
          </w:p>
        </w:tc>
        <w:tc>
          <w:tcPr>
            <w:tcW w:w="1790" w:type="dxa"/>
            <w:gridSpan w:val="3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jc w:val="distribute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岗位(科室)</w:t>
            </w:r>
          </w:p>
          <w:p>
            <w:pPr>
              <w:jc w:val="distribute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名称</w:t>
            </w:r>
          </w:p>
        </w:tc>
        <w:tc>
          <w:tcPr>
            <w:tcW w:w="184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带教老师评价</w:t>
            </w:r>
          </w:p>
        </w:tc>
        <w:tc>
          <w:tcPr>
            <w:tcW w:w="2834" w:type="dxa"/>
            <w:gridSpan w:val="3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jc w:val="distribute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 xml:space="preserve">带  教  </w:t>
            </w: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执  业</w:t>
            </w:r>
          </w:p>
          <w:p>
            <w:pPr>
              <w:jc w:val="distribute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医师执业证书号码</w:t>
            </w:r>
          </w:p>
        </w:tc>
        <w:tc>
          <w:tcPr>
            <w:tcW w:w="1302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带教老师签字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10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90" w:type="dxa"/>
            <w:gridSpan w:val="3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jc w:val="distribute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9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不合格</w:t>
            </w:r>
          </w:p>
        </w:tc>
        <w:tc>
          <w:tcPr>
            <w:tcW w:w="2834" w:type="dxa"/>
            <w:gridSpan w:val="3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2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510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9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510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9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510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9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510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9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510" w:type="dxa"/>
            <w:gridSpan w:val="2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9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1" w:hRule="atLeast"/>
          <w:jc w:val="center"/>
        </w:trPr>
        <w:tc>
          <w:tcPr>
            <w:tcW w:w="1510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distribute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工作</w:t>
            </w: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机构</w:t>
            </w:r>
          </w:p>
          <w:p>
            <w:pPr>
              <w:jc w:val="distribute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考核意见</w:t>
            </w:r>
          </w:p>
        </w:tc>
        <w:tc>
          <w:tcPr>
            <w:tcW w:w="7769" w:type="dxa"/>
            <w:gridSpan w:val="10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  <w:p>
            <w:pP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合格  （        ）      不合格（        ）</w:t>
            </w:r>
          </w:p>
          <w:p>
            <w:pP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  <w:p>
            <w:pP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 xml:space="preserve"> 单位法人</w:t>
            </w: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代表/法定代表人</w:t>
            </w: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签字</w:t>
            </w: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 xml:space="preserve">：                    </w:t>
            </w: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单位公章:</w:t>
            </w:r>
          </w:p>
          <w:p>
            <w:pP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 xml:space="preserve">            </w:t>
            </w: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年    月    日</w:t>
            </w:r>
          </w:p>
          <w:p>
            <w:pPr>
              <w:ind w:firstLine="1153" w:firstLineChars="641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614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top"/>
          </w:tcPr>
          <w:p>
            <w:pPr>
              <w:ind w:right="-101" w:rightChars="-48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注：</w:t>
            </w:r>
          </w:p>
        </w:tc>
        <w:tc>
          <w:tcPr>
            <w:tcW w:w="8665" w:type="dxa"/>
            <w:gridSpan w:val="11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1.本表黑线上方由考生自己填写，黑线以下由工作机构填写</w:t>
            </w: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，</w:t>
            </w: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本表缺项</w:t>
            </w: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、涂改</w:t>
            </w: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无效。</w:t>
            </w:r>
          </w:p>
          <w:p>
            <w:pPr>
              <w:ind w:left="-17" w:leftChars="-8" w:firstLine="14" w:firstLineChars="8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2.带教老师对考生从临床岗位胜任力、基本技能、医患关系、医际关系及职业道德操守等方面作综合评价是否合格</w:t>
            </w: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，并在相应栏目划“√”</w:t>
            </w: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。</w:t>
            </w:r>
          </w:p>
          <w:p>
            <w:pP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3.军队考生须提交团级以上卫生部门的</w:t>
            </w: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审核</w:t>
            </w: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证明</w:t>
            </w: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。</w:t>
            </w:r>
          </w:p>
          <w:p>
            <w:pPr>
              <w:rPr>
                <w:rFonts w:ascii="仿宋" w:hAnsi="仿宋" w:eastAsia="仿宋"/>
                <w:color w:val="000000"/>
                <w:kern w:val="0"/>
                <w:sz w:val="18"/>
                <w:szCs w:val="18"/>
                <w:u w:val="single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4.本表栏目空间</w:t>
            </w: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若</w:t>
            </w: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不够填写，可另附页。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1MmM2NjFmOTg0NDUzZDdjN2M1ZTc3N2YxNDM1ZmQifQ=="/>
  </w:docVars>
  <w:rsids>
    <w:rsidRoot w:val="23192250"/>
    <w:rsid w:val="23192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 Spacing_ad81b47b-6779-4c76-b471-79375858c8cb"/>
    <w:basedOn w:val="1"/>
    <w:qFormat/>
    <w:uiPriority w:val="99"/>
    <w:pPr>
      <w:ind w:firstLine="200" w:firstLineChars="200"/>
    </w:pPr>
    <w:rPr>
      <w:rFonts w:ascii="等线" w:hAnsi="等线" w:eastAsia="等线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2024-05-27T02:12:00Z</dcterms:created>
  <dc:creator>平慧</dc:creator>
  <cp:lastModifiedBy>平慧</cp:lastModifiedBy>
  <dcterms:modified xsi:type="dcterms:W3CDTF">2024-05-27T02:17:55Z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7997AA40E9404B6BB60D989C4802E25D_11</vt:lpwstr>
  </property>
</Properties>
</file>